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5" w:rsidRDefault="00822805" w:rsidP="008228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822805" w:rsidRDefault="00822805" w:rsidP="008228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822805" w:rsidRDefault="00822805" w:rsidP="00822805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СЕРГЕЕВСКОЕ СЕЛЬСКОЕ ПОСЕЛЕНИЕ</w:t>
      </w:r>
    </w:p>
    <w:p w:rsidR="00822805" w:rsidRDefault="004D5976" w:rsidP="00822805">
      <w:pPr>
        <w:spacing w:after="480"/>
        <w:rPr>
          <w:sz w:val="26"/>
          <w:szCs w:val="26"/>
        </w:rPr>
      </w:pPr>
      <w:r>
        <w:rPr>
          <w:sz w:val="26"/>
          <w:szCs w:val="26"/>
        </w:rPr>
        <w:t>15.07</w:t>
      </w:r>
      <w:r w:rsidR="00822805">
        <w:rPr>
          <w:sz w:val="26"/>
          <w:szCs w:val="26"/>
        </w:rPr>
        <w:t xml:space="preserve">.2020                                               </w:t>
      </w:r>
      <w:proofErr w:type="spellStart"/>
      <w:r w:rsidR="00822805">
        <w:rPr>
          <w:sz w:val="26"/>
          <w:szCs w:val="26"/>
        </w:rPr>
        <w:t>с</w:t>
      </w:r>
      <w:proofErr w:type="gramStart"/>
      <w:r w:rsidR="00822805">
        <w:rPr>
          <w:sz w:val="26"/>
          <w:szCs w:val="26"/>
        </w:rPr>
        <w:t>.С</w:t>
      </w:r>
      <w:proofErr w:type="gramEnd"/>
      <w:r w:rsidR="00822805">
        <w:rPr>
          <w:sz w:val="26"/>
          <w:szCs w:val="26"/>
        </w:rPr>
        <w:t>ергеево</w:t>
      </w:r>
      <w:proofErr w:type="spellEnd"/>
      <w:r w:rsidR="00822805">
        <w:rPr>
          <w:sz w:val="26"/>
          <w:szCs w:val="26"/>
        </w:rPr>
        <w:t xml:space="preserve">                                              № </w:t>
      </w:r>
      <w:r>
        <w:rPr>
          <w:sz w:val="26"/>
          <w:szCs w:val="26"/>
        </w:rPr>
        <w:t>39</w:t>
      </w:r>
      <w:r w:rsidR="00822805">
        <w:rPr>
          <w:sz w:val="26"/>
          <w:szCs w:val="26"/>
        </w:rPr>
        <w:t xml:space="preserve"> </w:t>
      </w:r>
    </w:p>
    <w:p w:rsidR="00822805" w:rsidRDefault="00822805" w:rsidP="00822805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22805" w:rsidRDefault="00822805" w:rsidP="008228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22805" w:rsidRDefault="00822805" w:rsidP="00822805"/>
    <w:p w:rsidR="00822805" w:rsidRPr="004D5976" w:rsidRDefault="00822805" w:rsidP="009E3A90">
      <w:pPr>
        <w:jc w:val="center"/>
        <w:rPr>
          <w:sz w:val="26"/>
          <w:szCs w:val="26"/>
        </w:rPr>
      </w:pPr>
      <w:r w:rsidRPr="004D5976">
        <w:rPr>
          <w:sz w:val="26"/>
          <w:szCs w:val="26"/>
        </w:rPr>
        <w:t xml:space="preserve">О внесении изменений в </w:t>
      </w:r>
      <w:r w:rsidR="009E3A90">
        <w:rPr>
          <w:sz w:val="26"/>
          <w:szCs w:val="26"/>
        </w:rPr>
        <w:t xml:space="preserve">постановление Администрации </w:t>
      </w:r>
      <w:proofErr w:type="spellStart"/>
      <w:r w:rsidR="009E3A90">
        <w:rPr>
          <w:sz w:val="26"/>
          <w:szCs w:val="26"/>
        </w:rPr>
        <w:t>Сергеевского</w:t>
      </w:r>
      <w:proofErr w:type="spellEnd"/>
      <w:r w:rsidR="009E3A90">
        <w:rPr>
          <w:sz w:val="26"/>
          <w:szCs w:val="26"/>
        </w:rPr>
        <w:t xml:space="preserve"> сельского</w:t>
      </w:r>
      <w:r w:rsidR="004D5976" w:rsidRPr="004D5976">
        <w:rPr>
          <w:sz w:val="26"/>
          <w:szCs w:val="26"/>
        </w:rPr>
        <w:t xml:space="preserve"> поселени</w:t>
      </w:r>
      <w:r w:rsidR="009E3A90">
        <w:rPr>
          <w:sz w:val="26"/>
          <w:szCs w:val="26"/>
        </w:rPr>
        <w:t>я</w:t>
      </w:r>
      <w:r w:rsidRPr="004D5976">
        <w:rPr>
          <w:sz w:val="26"/>
          <w:szCs w:val="26"/>
        </w:rPr>
        <w:t xml:space="preserve"> </w:t>
      </w:r>
      <w:r w:rsidR="009E3A90">
        <w:rPr>
          <w:sz w:val="26"/>
          <w:szCs w:val="26"/>
        </w:rPr>
        <w:t xml:space="preserve"> </w:t>
      </w:r>
      <w:r w:rsidRPr="004D5976">
        <w:rPr>
          <w:sz w:val="26"/>
          <w:szCs w:val="26"/>
        </w:rPr>
        <w:t>от 25.12.2017 № 70 «Об утверждении административного регламента по осуществлению муниципального</w:t>
      </w:r>
      <w:r w:rsidR="004D5976" w:rsidRPr="004D5976">
        <w:rPr>
          <w:sz w:val="26"/>
          <w:szCs w:val="26"/>
        </w:rPr>
        <w:t xml:space="preserve"> </w:t>
      </w:r>
      <w:r w:rsidRPr="004D5976">
        <w:rPr>
          <w:sz w:val="26"/>
          <w:szCs w:val="26"/>
        </w:rPr>
        <w:t xml:space="preserve">жилищного контроля на территории муниципального образования </w:t>
      </w:r>
      <w:proofErr w:type="spellStart"/>
      <w:r w:rsidRPr="004D5976">
        <w:rPr>
          <w:sz w:val="26"/>
          <w:szCs w:val="26"/>
        </w:rPr>
        <w:t>Сергеевское</w:t>
      </w:r>
      <w:proofErr w:type="spellEnd"/>
    </w:p>
    <w:p w:rsidR="00822805" w:rsidRPr="004D5976" w:rsidRDefault="00822805" w:rsidP="004D5976">
      <w:pPr>
        <w:pStyle w:val="a3"/>
        <w:tabs>
          <w:tab w:val="left" w:pos="708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4D5976">
        <w:rPr>
          <w:rFonts w:ascii="Times New Roman" w:hAnsi="Times New Roman"/>
          <w:sz w:val="26"/>
          <w:szCs w:val="26"/>
        </w:rPr>
        <w:t>сельское поселение»</w:t>
      </w:r>
    </w:p>
    <w:p w:rsidR="00822805" w:rsidRPr="004D5976" w:rsidRDefault="00822805" w:rsidP="004D5976">
      <w:pPr>
        <w:pStyle w:val="a3"/>
        <w:tabs>
          <w:tab w:val="left" w:pos="708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D600F" w:rsidRDefault="00AD600F"/>
    <w:p w:rsidR="00300586" w:rsidRPr="00AD600F" w:rsidRDefault="00DC76DC" w:rsidP="00FA5D1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26 декабря 2008 года № 294-ФЗ «О защите прав юридических лиц и индивидуальных предпринимателе</w:t>
      </w:r>
      <w:r w:rsidR="003E7746">
        <w:rPr>
          <w:sz w:val="26"/>
          <w:szCs w:val="26"/>
        </w:rPr>
        <w:t>й при осуществлении государственного контроля (надзора) и муниципального контроля»,</w:t>
      </w:r>
      <w:r w:rsidR="00994AF5">
        <w:rPr>
          <w:sz w:val="26"/>
          <w:szCs w:val="26"/>
        </w:rPr>
        <w:t xml:space="preserve"> Жилищным кодексом Российской Федерации, р</w:t>
      </w:r>
      <w:r w:rsidR="00AD600F" w:rsidRPr="00AD600F">
        <w:rPr>
          <w:sz w:val="26"/>
          <w:szCs w:val="26"/>
        </w:rPr>
        <w:t>ассмотрев протест прокурора Первомайского ра</w:t>
      </w:r>
      <w:r w:rsidR="00FA5D18">
        <w:rPr>
          <w:sz w:val="26"/>
          <w:szCs w:val="26"/>
        </w:rPr>
        <w:t xml:space="preserve">йона от 12.03.2020 № 4-63в-2020 </w:t>
      </w:r>
      <w:r w:rsidR="00FA5D18" w:rsidRPr="0008519F">
        <w:rPr>
          <w:color w:val="000000"/>
          <w:sz w:val="26"/>
          <w:szCs w:val="26"/>
        </w:rPr>
        <w:t xml:space="preserve">«на </w:t>
      </w:r>
      <w:r w:rsidR="00FA5D18">
        <w:rPr>
          <w:color w:val="000000"/>
          <w:sz w:val="26"/>
          <w:szCs w:val="26"/>
        </w:rPr>
        <w:t>п</w:t>
      </w:r>
      <w:r w:rsidR="00FA5D18" w:rsidRPr="0008519F">
        <w:rPr>
          <w:color w:val="000000"/>
          <w:sz w:val="26"/>
          <w:szCs w:val="26"/>
        </w:rPr>
        <w:t>ункт</w:t>
      </w:r>
      <w:r w:rsidR="00FA5D18">
        <w:rPr>
          <w:color w:val="000000"/>
          <w:sz w:val="26"/>
          <w:szCs w:val="26"/>
        </w:rPr>
        <w:t>ы 23,</w:t>
      </w:r>
      <w:r w:rsidR="00FA5D18" w:rsidRPr="0008519F">
        <w:rPr>
          <w:color w:val="000000"/>
          <w:sz w:val="26"/>
          <w:szCs w:val="26"/>
        </w:rPr>
        <w:t xml:space="preserve"> </w:t>
      </w:r>
      <w:r w:rsidR="00FA5D18">
        <w:rPr>
          <w:color w:val="000000"/>
          <w:sz w:val="26"/>
          <w:szCs w:val="26"/>
        </w:rPr>
        <w:t>55, 61</w:t>
      </w:r>
      <w:r w:rsidR="00FA5D18" w:rsidRPr="0008519F">
        <w:rPr>
          <w:color w:val="000000"/>
          <w:sz w:val="26"/>
          <w:szCs w:val="26"/>
        </w:rPr>
        <w:t xml:space="preserve"> административного регламента по осуществлению муниципального жилищного контроля на территории муниципального образования</w:t>
      </w:r>
      <w:r w:rsidR="00FA5D18">
        <w:rPr>
          <w:color w:val="000000"/>
          <w:sz w:val="26"/>
          <w:szCs w:val="26"/>
        </w:rPr>
        <w:t xml:space="preserve"> </w:t>
      </w:r>
      <w:proofErr w:type="spellStart"/>
      <w:r w:rsidR="00FA5D18">
        <w:rPr>
          <w:color w:val="000000"/>
          <w:sz w:val="26"/>
          <w:szCs w:val="26"/>
        </w:rPr>
        <w:t>Сергеевское</w:t>
      </w:r>
      <w:proofErr w:type="spellEnd"/>
      <w:r w:rsidR="00FA5D18" w:rsidRPr="0008519F">
        <w:rPr>
          <w:sz w:val="26"/>
          <w:szCs w:val="26"/>
        </w:rPr>
        <w:t xml:space="preserve"> сельское поселение, утвержденного постановлением</w:t>
      </w:r>
      <w:proofErr w:type="gramEnd"/>
      <w:r w:rsidR="00FA5D18" w:rsidRPr="0008519F">
        <w:rPr>
          <w:sz w:val="26"/>
          <w:szCs w:val="26"/>
        </w:rPr>
        <w:t xml:space="preserve"> Администрации </w:t>
      </w:r>
      <w:proofErr w:type="spellStart"/>
      <w:r w:rsidR="00FA5D18">
        <w:rPr>
          <w:sz w:val="26"/>
          <w:szCs w:val="26"/>
        </w:rPr>
        <w:t>Сергеевского</w:t>
      </w:r>
      <w:proofErr w:type="spellEnd"/>
      <w:r w:rsidR="00FA5D18" w:rsidRPr="0008519F">
        <w:rPr>
          <w:color w:val="000000"/>
          <w:sz w:val="26"/>
          <w:szCs w:val="26"/>
        </w:rPr>
        <w:t xml:space="preserve"> сельского поселения </w:t>
      </w:r>
      <w:r w:rsidR="00FA5D18" w:rsidRPr="0008519F">
        <w:rPr>
          <w:sz w:val="26"/>
          <w:szCs w:val="26"/>
        </w:rPr>
        <w:t xml:space="preserve">от </w:t>
      </w:r>
      <w:r w:rsidR="00FA5D18">
        <w:rPr>
          <w:sz w:val="26"/>
          <w:szCs w:val="26"/>
        </w:rPr>
        <w:t>25.12.2017</w:t>
      </w:r>
      <w:r w:rsidR="00FA5D18" w:rsidRPr="0008519F">
        <w:rPr>
          <w:sz w:val="26"/>
          <w:szCs w:val="26"/>
        </w:rPr>
        <w:t xml:space="preserve"> №</w:t>
      </w:r>
      <w:r w:rsidR="00FA5D18">
        <w:rPr>
          <w:sz w:val="26"/>
          <w:szCs w:val="26"/>
        </w:rPr>
        <w:t xml:space="preserve"> 7</w:t>
      </w:r>
      <w:r w:rsidR="00FA5D18" w:rsidRPr="0008519F">
        <w:rPr>
          <w:sz w:val="26"/>
          <w:szCs w:val="26"/>
        </w:rPr>
        <w:t>0»</w:t>
      </w:r>
      <w:r w:rsidR="00FA5D1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AD600F" w:rsidRPr="00AD600F" w:rsidRDefault="00AD600F" w:rsidP="00FA5D18">
      <w:pPr>
        <w:ind w:firstLine="709"/>
        <w:rPr>
          <w:sz w:val="26"/>
          <w:szCs w:val="26"/>
        </w:rPr>
      </w:pPr>
      <w:r w:rsidRPr="00AD600F">
        <w:rPr>
          <w:sz w:val="26"/>
          <w:szCs w:val="26"/>
        </w:rPr>
        <w:t>ПОСТАНОВЛЯЮ:</w:t>
      </w:r>
    </w:p>
    <w:p w:rsidR="00AD600F" w:rsidRPr="004D5976" w:rsidRDefault="00AD600F" w:rsidP="004D5976">
      <w:pPr>
        <w:pStyle w:val="a5"/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AD600F">
        <w:rPr>
          <w:sz w:val="26"/>
          <w:szCs w:val="26"/>
        </w:rPr>
        <w:t xml:space="preserve">Внести в </w:t>
      </w:r>
      <w:r w:rsidR="009E3A90">
        <w:rPr>
          <w:sz w:val="26"/>
          <w:szCs w:val="26"/>
        </w:rPr>
        <w:t xml:space="preserve">постановление Администрации </w:t>
      </w:r>
      <w:proofErr w:type="spellStart"/>
      <w:r w:rsidR="004D5976" w:rsidRPr="004D5976">
        <w:rPr>
          <w:sz w:val="26"/>
          <w:szCs w:val="26"/>
        </w:rPr>
        <w:t>Сергеевско</w:t>
      </w:r>
      <w:r w:rsidR="009E3A90">
        <w:rPr>
          <w:sz w:val="26"/>
          <w:szCs w:val="26"/>
        </w:rPr>
        <w:t>го</w:t>
      </w:r>
      <w:proofErr w:type="spellEnd"/>
      <w:r w:rsidR="004D5976" w:rsidRPr="004D5976">
        <w:rPr>
          <w:sz w:val="26"/>
          <w:szCs w:val="26"/>
        </w:rPr>
        <w:t xml:space="preserve"> сельско</w:t>
      </w:r>
      <w:r w:rsidR="009E3A90">
        <w:rPr>
          <w:sz w:val="26"/>
          <w:szCs w:val="26"/>
        </w:rPr>
        <w:t>го</w:t>
      </w:r>
      <w:r w:rsidR="004D5976" w:rsidRPr="004D5976">
        <w:rPr>
          <w:sz w:val="26"/>
          <w:szCs w:val="26"/>
        </w:rPr>
        <w:t xml:space="preserve"> поселени</w:t>
      </w:r>
      <w:r w:rsidR="009E3A90">
        <w:rPr>
          <w:sz w:val="26"/>
          <w:szCs w:val="26"/>
        </w:rPr>
        <w:t>я</w:t>
      </w:r>
      <w:r w:rsidRPr="004D5976">
        <w:rPr>
          <w:sz w:val="26"/>
          <w:szCs w:val="26"/>
        </w:rPr>
        <w:t xml:space="preserve"> от 25.12.2017 № 70 «Об утверждении административного регламента по осуществлению муниципального жилищного контроля на территории муниципального образования </w:t>
      </w:r>
      <w:proofErr w:type="spellStart"/>
      <w:r w:rsidRPr="004D5976">
        <w:rPr>
          <w:sz w:val="26"/>
          <w:szCs w:val="26"/>
        </w:rPr>
        <w:t>Сергеевское</w:t>
      </w:r>
      <w:proofErr w:type="spellEnd"/>
      <w:r w:rsidRPr="004D5976">
        <w:rPr>
          <w:sz w:val="26"/>
          <w:szCs w:val="26"/>
        </w:rPr>
        <w:t xml:space="preserve"> сельское поселение»</w:t>
      </w:r>
      <w:r w:rsidR="00813523" w:rsidRPr="004D5976">
        <w:rPr>
          <w:sz w:val="26"/>
          <w:szCs w:val="26"/>
        </w:rPr>
        <w:t xml:space="preserve"> следующие изменения:</w:t>
      </w:r>
    </w:p>
    <w:p w:rsidR="00813523" w:rsidRDefault="00813523" w:rsidP="0078200D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21</w:t>
      </w:r>
      <w:r w:rsidR="009E3A90">
        <w:rPr>
          <w:sz w:val="26"/>
          <w:szCs w:val="26"/>
        </w:rPr>
        <w:t xml:space="preserve"> административного регламента по осуществлению муниципального жилищного контроля на территории муниципального образования </w:t>
      </w:r>
      <w:proofErr w:type="spellStart"/>
      <w:r w:rsidR="009E3A90">
        <w:rPr>
          <w:sz w:val="26"/>
          <w:szCs w:val="26"/>
        </w:rPr>
        <w:t>Сергеевское</w:t>
      </w:r>
      <w:proofErr w:type="spellEnd"/>
      <w:r w:rsidR="009E3A90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 изложить в следующей редакции:</w:t>
      </w:r>
    </w:p>
    <w:p w:rsidR="00813523" w:rsidRPr="00813523" w:rsidRDefault="00813523" w:rsidP="0078200D">
      <w:pPr>
        <w:ind w:firstLine="709"/>
        <w:jc w:val="both"/>
        <w:rPr>
          <w:sz w:val="26"/>
          <w:szCs w:val="26"/>
        </w:rPr>
      </w:pPr>
      <w:r w:rsidRPr="00813523">
        <w:rPr>
          <w:sz w:val="26"/>
          <w:szCs w:val="26"/>
        </w:rPr>
        <w:t>«21.</w:t>
      </w:r>
      <w:r w:rsidRPr="00813523">
        <w:rPr>
          <w:rStyle w:val="blk"/>
          <w:sz w:val="26"/>
          <w:szCs w:val="26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813523" w:rsidRPr="00813523" w:rsidRDefault="00813523" w:rsidP="0078200D">
      <w:pPr>
        <w:ind w:firstLine="709"/>
        <w:jc w:val="both"/>
        <w:rPr>
          <w:sz w:val="26"/>
          <w:szCs w:val="26"/>
        </w:rPr>
      </w:pPr>
      <w:bookmarkStart w:id="0" w:name="dst893"/>
      <w:bookmarkEnd w:id="0"/>
      <w:r w:rsidRPr="00813523">
        <w:rPr>
          <w:rStyle w:val="blk"/>
          <w:sz w:val="26"/>
          <w:szCs w:val="26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</w:p>
    <w:p w:rsidR="00813523" w:rsidRPr="00813523" w:rsidRDefault="00813523" w:rsidP="0078200D">
      <w:pPr>
        <w:ind w:firstLine="709"/>
        <w:jc w:val="both"/>
        <w:rPr>
          <w:sz w:val="26"/>
          <w:szCs w:val="26"/>
        </w:rPr>
      </w:pPr>
      <w:bookmarkStart w:id="1" w:name="dst101258"/>
      <w:bookmarkEnd w:id="1"/>
      <w:r w:rsidRPr="00813523">
        <w:rPr>
          <w:rStyle w:val="blk"/>
          <w:sz w:val="26"/>
          <w:szCs w:val="26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813523">
        <w:rPr>
          <w:rStyle w:val="blk"/>
          <w:sz w:val="26"/>
          <w:szCs w:val="26"/>
        </w:rPr>
        <w:t>наймодателем</w:t>
      </w:r>
      <w:proofErr w:type="spellEnd"/>
      <w:r w:rsidRPr="00813523">
        <w:rPr>
          <w:rStyle w:val="blk"/>
          <w:sz w:val="26"/>
          <w:szCs w:val="26"/>
        </w:rPr>
        <w:t xml:space="preserve"> жилых помещений в котором является лицо, деятельность которого подлежит проверке;</w:t>
      </w:r>
    </w:p>
    <w:p w:rsidR="00813523" w:rsidRPr="00813523" w:rsidRDefault="00813523" w:rsidP="0078200D">
      <w:pPr>
        <w:ind w:firstLine="709"/>
        <w:jc w:val="both"/>
        <w:rPr>
          <w:sz w:val="26"/>
          <w:szCs w:val="26"/>
        </w:rPr>
      </w:pPr>
      <w:bookmarkStart w:id="2" w:name="dst101181"/>
      <w:bookmarkEnd w:id="2"/>
      <w:r w:rsidRPr="00813523">
        <w:rPr>
          <w:rStyle w:val="blk"/>
          <w:sz w:val="26"/>
          <w:szCs w:val="26"/>
        </w:rPr>
        <w:t>2) окончания проведения последней плановой проверки юридического лица, индивидуального предпринимателя;</w:t>
      </w:r>
    </w:p>
    <w:p w:rsidR="00813523" w:rsidRDefault="00813523" w:rsidP="0078200D">
      <w:pPr>
        <w:ind w:firstLine="709"/>
        <w:jc w:val="both"/>
        <w:rPr>
          <w:rStyle w:val="blk"/>
          <w:sz w:val="26"/>
          <w:szCs w:val="26"/>
        </w:rPr>
      </w:pPr>
      <w:bookmarkStart w:id="3" w:name="dst657"/>
      <w:bookmarkEnd w:id="3"/>
      <w:r w:rsidRPr="00813523">
        <w:rPr>
          <w:rStyle w:val="blk"/>
          <w:sz w:val="26"/>
          <w:szCs w:val="26"/>
        </w:rPr>
        <w:lastRenderedPageBreak/>
        <w:t>3) установления или изменения нормативов потребления коммунальных ресурсов (коммунальных услуг)</w:t>
      </w:r>
      <w:proofErr w:type="gramStart"/>
      <w:r w:rsidRPr="00813523">
        <w:rPr>
          <w:rStyle w:val="blk"/>
          <w:sz w:val="26"/>
          <w:szCs w:val="26"/>
        </w:rPr>
        <w:t>.»</w:t>
      </w:r>
      <w:proofErr w:type="gramEnd"/>
      <w:r w:rsidR="0078200D">
        <w:rPr>
          <w:rStyle w:val="blk"/>
          <w:sz w:val="26"/>
          <w:szCs w:val="26"/>
        </w:rPr>
        <w:t>.</w:t>
      </w:r>
    </w:p>
    <w:p w:rsidR="00813523" w:rsidRDefault="00813523" w:rsidP="0078200D">
      <w:pPr>
        <w:ind w:firstLine="709"/>
        <w:jc w:val="both"/>
        <w:rPr>
          <w:rStyle w:val="blk"/>
          <w:sz w:val="26"/>
          <w:szCs w:val="26"/>
        </w:rPr>
      </w:pPr>
    </w:p>
    <w:p w:rsidR="00813523" w:rsidRPr="00813523" w:rsidRDefault="00FA5D18" w:rsidP="0078200D">
      <w:pPr>
        <w:pStyle w:val="a5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4 п</w:t>
      </w:r>
      <w:r w:rsidR="00813523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="00813523">
        <w:rPr>
          <w:sz w:val="26"/>
          <w:szCs w:val="26"/>
        </w:rPr>
        <w:t xml:space="preserve"> 23 </w:t>
      </w:r>
      <w:r w:rsidR="00D75DBB">
        <w:rPr>
          <w:sz w:val="26"/>
          <w:szCs w:val="26"/>
        </w:rPr>
        <w:t xml:space="preserve">Административного регламента </w:t>
      </w:r>
      <w:r>
        <w:rPr>
          <w:sz w:val="26"/>
          <w:szCs w:val="26"/>
        </w:rPr>
        <w:t>изложить в следующей редакции:</w:t>
      </w:r>
    </w:p>
    <w:p w:rsidR="0078200D" w:rsidRDefault="00FA5D18" w:rsidP="005E2463">
      <w:pPr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</w:rPr>
        <w:t>«</w:t>
      </w:r>
      <w:r>
        <w:rPr>
          <w:sz w:val="26"/>
          <w:szCs w:val="26"/>
          <w:shd w:val="clear" w:color="auto" w:fill="FFFFFF"/>
        </w:rPr>
        <w:t xml:space="preserve">4) </w:t>
      </w:r>
      <w:r w:rsidRPr="003033C6">
        <w:rPr>
          <w:sz w:val="26"/>
          <w:szCs w:val="26"/>
          <w:shd w:val="clear" w:color="auto" w:fill="FFFFFF"/>
        </w:rPr>
        <w:t>Основаниями для проведения внеплановой проверки наряду с основаниями, указанными в части 2 статьи 10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</w:t>
      </w:r>
      <w:r>
        <w:rPr>
          <w:sz w:val="26"/>
          <w:szCs w:val="26"/>
          <w:shd w:val="clear" w:color="auto" w:fill="FFFFFF"/>
        </w:rPr>
        <w:t>ются основания</w:t>
      </w:r>
      <w:r w:rsidR="0078200D">
        <w:rPr>
          <w:sz w:val="26"/>
          <w:szCs w:val="26"/>
          <w:shd w:val="clear" w:color="auto" w:fill="FFFFFF"/>
        </w:rPr>
        <w:t xml:space="preserve">, указанные в части  4.2 </w:t>
      </w:r>
      <w:r>
        <w:rPr>
          <w:sz w:val="26"/>
          <w:szCs w:val="26"/>
          <w:shd w:val="clear" w:color="auto" w:fill="FFFFFF"/>
        </w:rPr>
        <w:t xml:space="preserve"> стать</w:t>
      </w:r>
      <w:r w:rsidR="0078200D">
        <w:rPr>
          <w:sz w:val="26"/>
          <w:szCs w:val="26"/>
          <w:shd w:val="clear" w:color="auto" w:fill="FFFFFF"/>
        </w:rPr>
        <w:t>и</w:t>
      </w:r>
      <w:r>
        <w:rPr>
          <w:sz w:val="26"/>
          <w:szCs w:val="26"/>
          <w:shd w:val="clear" w:color="auto" w:fill="FFFFFF"/>
        </w:rPr>
        <w:t xml:space="preserve"> </w:t>
      </w:r>
      <w:r w:rsidR="0078200D">
        <w:rPr>
          <w:sz w:val="26"/>
          <w:szCs w:val="26"/>
          <w:shd w:val="clear" w:color="auto" w:fill="FFFFFF"/>
        </w:rPr>
        <w:t>20 Жилищного кодекса Российской Федерации.».</w:t>
      </w:r>
      <w:proofErr w:type="gramEnd"/>
    </w:p>
    <w:p w:rsidR="005E2463" w:rsidRDefault="005E2463" w:rsidP="005E2463">
      <w:pPr>
        <w:jc w:val="both"/>
        <w:rPr>
          <w:sz w:val="26"/>
          <w:szCs w:val="26"/>
          <w:shd w:val="clear" w:color="auto" w:fill="FFFFFF"/>
        </w:rPr>
      </w:pPr>
    </w:p>
    <w:p w:rsidR="002471BD" w:rsidRDefault="002471BD" w:rsidP="002471BD">
      <w:pPr>
        <w:pStyle w:val="a5"/>
        <w:numPr>
          <w:ilvl w:val="0"/>
          <w:numId w:val="3"/>
        </w:numPr>
        <w:ind w:left="0" w:firstLine="709"/>
        <w:jc w:val="both"/>
        <w:rPr>
          <w:rStyle w:val="blk"/>
          <w:sz w:val="26"/>
          <w:szCs w:val="26"/>
        </w:rPr>
      </w:pPr>
      <w:r>
        <w:rPr>
          <w:rStyle w:val="blk"/>
          <w:sz w:val="26"/>
          <w:szCs w:val="26"/>
        </w:rPr>
        <w:t>Пункт 55 Административного регламента изложить в следующей редакции:</w:t>
      </w:r>
    </w:p>
    <w:p w:rsidR="002471BD" w:rsidRPr="002471BD" w:rsidRDefault="002471BD" w:rsidP="002471BD">
      <w:pPr>
        <w:pStyle w:val="a5"/>
        <w:ind w:left="0" w:firstLine="709"/>
        <w:jc w:val="both"/>
        <w:rPr>
          <w:sz w:val="26"/>
          <w:szCs w:val="26"/>
        </w:rPr>
      </w:pPr>
      <w:r>
        <w:rPr>
          <w:rStyle w:val="blk"/>
          <w:sz w:val="26"/>
          <w:szCs w:val="26"/>
        </w:rPr>
        <w:t xml:space="preserve">«55. </w:t>
      </w:r>
      <w:r w:rsidRPr="002471BD">
        <w:rPr>
          <w:rStyle w:val="blk"/>
          <w:sz w:val="26"/>
          <w:szCs w:val="26"/>
        </w:rPr>
        <w:t>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2471BD" w:rsidRPr="002471BD" w:rsidRDefault="002471BD" w:rsidP="002471BD">
      <w:pPr>
        <w:ind w:firstLine="709"/>
        <w:jc w:val="both"/>
        <w:rPr>
          <w:sz w:val="26"/>
          <w:szCs w:val="26"/>
        </w:rPr>
      </w:pPr>
      <w:bookmarkStart w:id="4" w:name="dst386"/>
      <w:bookmarkEnd w:id="4"/>
      <w:r>
        <w:rPr>
          <w:rStyle w:val="blk"/>
          <w:sz w:val="26"/>
          <w:szCs w:val="26"/>
        </w:rPr>
        <w:t xml:space="preserve"> </w:t>
      </w:r>
      <w:proofErr w:type="gramStart"/>
      <w:r w:rsidRPr="002471BD">
        <w:rPr>
          <w:rStyle w:val="blk"/>
          <w:sz w:val="26"/>
          <w:szCs w:val="26"/>
        </w:rPr>
        <w:t>1) обеспечивают размещение на официальн</w:t>
      </w:r>
      <w:r>
        <w:rPr>
          <w:rStyle w:val="blk"/>
          <w:sz w:val="26"/>
          <w:szCs w:val="26"/>
        </w:rPr>
        <w:t>ом</w:t>
      </w:r>
      <w:r w:rsidRPr="002471BD">
        <w:rPr>
          <w:rStyle w:val="blk"/>
          <w:sz w:val="26"/>
          <w:szCs w:val="26"/>
        </w:rPr>
        <w:t xml:space="preserve"> сайт</w:t>
      </w:r>
      <w:r>
        <w:rPr>
          <w:rStyle w:val="blk"/>
          <w:sz w:val="26"/>
          <w:szCs w:val="26"/>
        </w:rPr>
        <w:t>е</w:t>
      </w:r>
      <w:r w:rsidRPr="002471BD">
        <w:rPr>
          <w:rStyle w:val="blk"/>
          <w:sz w:val="26"/>
          <w:szCs w:val="26"/>
        </w:rPr>
        <w:t xml:space="preserve"> в сети "Интернет" для каждого вида муниципального контроля </w:t>
      </w:r>
      <w:hyperlink r:id="rId5" w:anchor="dst0" w:history="1">
        <w:r w:rsidRPr="002471BD">
          <w:rPr>
            <w:rStyle w:val="a6"/>
            <w:rFonts w:eastAsia="Calibri"/>
            <w:color w:val="auto"/>
            <w:sz w:val="26"/>
            <w:szCs w:val="26"/>
            <w:u w:val="none"/>
          </w:rPr>
          <w:t>перечней</w:t>
        </w:r>
      </w:hyperlink>
      <w:r w:rsidRPr="002471BD">
        <w:rPr>
          <w:rStyle w:val="blk"/>
          <w:sz w:val="26"/>
          <w:szCs w:val="26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  <w:proofErr w:type="gramEnd"/>
    </w:p>
    <w:p w:rsidR="002471BD" w:rsidRPr="002471BD" w:rsidRDefault="002471BD" w:rsidP="002471BD">
      <w:pPr>
        <w:pStyle w:val="a5"/>
        <w:ind w:left="0" w:firstLine="709"/>
        <w:jc w:val="both"/>
        <w:rPr>
          <w:sz w:val="26"/>
          <w:szCs w:val="26"/>
        </w:rPr>
      </w:pPr>
      <w:bookmarkStart w:id="5" w:name="dst387"/>
      <w:bookmarkEnd w:id="5"/>
      <w:r w:rsidRPr="002471BD">
        <w:rPr>
          <w:rStyle w:val="blk"/>
          <w:sz w:val="26"/>
          <w:szCs w:val="26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2471BD">
        <w:rPr>
          <w:rStyle w:val="blk"/>
          <w:sz w:val="26"/>
          <w:szCs w:val="26"/>
        </w:rPr>
        <w:t xml:space="preserve">В случае изменения обязательных требований, требований, установленных муниципальными правовыми актами, органы </w:t>
      </w:r>
      <w:r>
        <w:rPr>
          <w:rStyle w:val="blk"/>
          <w:sz w:val="26"/>
          <w:szCs w:val="26"/>
        </w:rPr>
        <w:t>м</w:t>
      </w:r>
      <w:r w:rsidRPr="002471BD">
        <w:rPr>
          <w:rStyle w:val="blk"/>
          <w:sz w:val="26"/>
          <w:szCs w:val="26"/>
        </w:rPr>
        <w:t>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2471BD">
        <w:rPr>
          <w:rStyle w:val="blk"/>
          <w:sz w:val="26"/>
          <w:szCs w:val="26"/>
        </w:rPr>
        <w:t>, требований, установленных муниципальными правовыми актами;</w:t>
      </w:r>
    </w:p>
    <w:p w:rsidR="002471BD" w:rsidRPr="002471BD" w:rsidRDefault="002471BD" w:rsidP="002471BD">
      <w:pPr>
        <w:pStyle w:val="a5"/>
        <w:ind w:left="0" w:firstLine="709"/>
        <w:jc w:val="both"/>
        <w:rPr>
          <w:sz w:val="26"/>
          <w:szCs w:val="26"/>
        </w:rPr>
      </w:pPr>
      <w:bookmarkStart w:id="6" w:name="dst388"/>
      <w:bookmarkEnd w:id="6"/>
      <w:proofErr w:type="gramStart"/>
      <w:r w:rsidRPr="002471BD">
        <w:rPr>
          <w:rStyle w:val="blk"/>
          <w:sz w:val="26"/>
          <w:szCs w:val="26"/>
        </w:rPr>
        <w:t>3) обеспечивают регулярное (не реже одного раза в год) обобщение практики осуществления в соот</w:t>
      </w:r>
      <w:r>
        <w:rPr>
          <w:rStyle w:val="blk"/>
          <w:sz w:val="26"/>
          <w:szCs w:val="26"/>
        </w:rPr>
        <w:t xml:space="preserve">ветствующей сфере деятельности </w:t>
      </w:r>
      <w:r w:rsidRPr="002471BD">
        <w:rPr>
          <w:rStyle w:val="blk"/>
          <w:sz w:val="26"/>
          <w:szCs w:val="26"/>
        </w:rPr>
        <w:t xml:space="preserve">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2471BD">
        <w:rPr>
          <w:rStyle w:val="blk"/>
          <w:sz w:val="26"/>
          <w:szCs w:val="26"/>
        </w:rPr>
        <w:t xml:space="preserve"> таких нарушений;</w:t>
      </w:r>
    </w:p>
    <w:p w:rsidR="002471BD" w:rsidRDefault="002471BD" w:rsidP="002471BD">
      <w:pPr>
        <w:pStyle w:val="a5"/>
        <w:ind w:left="0" w:firstLine="709"/>
        <w:jc w:val="both"/>
        <w:rPr>
          <w:rStyle w:val="blk"/>
          <w:sz w:val="26"/>
          <w:szCs w:val="26"/>
        </w:rPr>
      </w:pPr>
      <w:bookmarkStart w:id="7" w:name="dst389"/>
      <w:bookmarkEnd w:id="7"/>
      <w:r w:rsidRPr="002471BD">
        <w:rPr>
          <w:rStyle w:val="blk"/>
          <w:sz w:val="26"/>
          <w:szCs w:val="26"/>
        </w:rPr>
        <w:lastRenderedPageBreak/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6" w:anchor="dst391" w:history="1">
        <w:r w:rsidRPr="002471BD">
          <w:rPr>
            <w:rStyle w:val="a6"/>
            <w:rFonts w:eastAsia="Calibri"/>
            <w:color w:val="auto"/>
            <w:sz w:val="26"/>
            <w:szCs w:val="26"/>
            <w:u w:val="none"/>
          </w:rPr>
          <w:t>частями 5</w:t>
        </w:r>
      </w:hyperlink>
      <w:r w:rsidRPr="002471BD">
        <w:rPr>
          <w:rStyle w:val="blk"/>
          <w:sz w:val="26"/>
          <w:szCs w:val="26"/>
        </w:rPr>
        <w:t xml:space="preserve"> - </w:t>
      </w:r>
      <w:hyperlink r:id="rId7" w:anchor="dst393" w:history="1">
        <w:r w:rsidRPr="002471BD">
          <w:rPr>
            <w:rStyle w:val="a6"/>
            <w:rFonts w:eastAsia="Calibri"/>
            <w:color w:val="auto"/>
            <w:sz w:val="26"/>
            <w:szCs w:val="26"/>
            <w:u w:val="none"/>
          </w:rPr>
          <w:t>7</w:t>
        </w:r>
      </w:hyperlink>
      <w:r w:rsidRPr="002471BD">
        <w:rPr>
          <w:rStyle w:val="blk"/>
          <w:sz w:val="26"/>
          <w:szCs w:val="26"/>
        </w:rPr>
        <w:t xml:space="preserve"> статьи</w:t>
      </w:r>
      <w:r>
        <w:rPr>
          <w:rStyle w:val="blk"/>
          <w:sz w:val="26"/>
          <w:szCs w:val="26"/>
        </w:rPr>
        <w:t xml:space="preserve"> 8.2 Федерального закона от 26.12.2008 № 294-ФЗ «О защите прав юридических лиц и индивидуальных предпринимателей</w:t>
      </w:r>
      <w:r w:rsidR="002333AB">
        <w:rPr>
          <w:rStyle w:val="blk"/>
          <w:sz w:val="26"/>
          <w:szCs w:val="26"/>
        </w:rPr>
        <w:t xml:space="preserve"> при осуществлении государственного надзора и муниципального контроля»</w:t>
      </w:r>
      <w:r w:rsidRPr="002471BD">
        <w:rPr>
          <w:rStyle w:val="blk"/>
          <w:sz w:val="26"/>
          <w:szCs w:val="26"/>
        </w:rPr>
        <w:t>, если иной порядок не установлен федеральным законом</w:t>
      </w:r>
      <w:proofErr w:type="gramStart"/>
      <w:r w:rsidRPr="002471BD">
        <w:rPr>
          <w:rStyle w:val="blk"/>
          <w:sz w:val="26"/>
          <w:szCs w:val="26"/>
        </w:rPr>
        <w:t>.</w:t>
      </w:r>
      <w:r w:rsidR="005E2463">
        <w:rPr>
          <w:rStyle w:val="blk"/>
          <w:sz w:val="26"/>
          <w:szCs w:val="26"/>
        </w:rPr>
        <w:t>»</w:t>
      </w:r>
      <w:proofErr w:type="gramEnd"/>
    </w:p>
    <w:p w:rsidR="005E2463" w:rsidRDefault="005E2463" w:rsidP="005E2463">
      <w:pPr>
        <w:pStyle w:val="a5"/>
        <w:numPr>
          <w:ilvl w:val="0"/>
          <w:numId w:val="3"/>
        </w:numPr>
        <w:ind w:left="0" w:firstLine="709"/>
        <w:jc w:val="both"/>
        <w:rPr>
          <w:rStyle w:val="blk"/>
          <w:sz w:val="26"/>
          <w:szCs w:val="26"/>
        </w:rPr>
      </w:pPr>
      <w:r>
        <w:rPr>
          <w:rStyle w:val="blk"/>
          <w:sz w:val="26"/>
          <w:szCs w:val="26"/>
        </w:rPr>
        <w:t>Подпункт 7 пункта 61 Административного регламента изложить в следующей редакции:</w:t>
      </w:r>
    </w:p>
    <w:p w:rsidR="005E2463" w:rsidRDefault="005E2463" w:rsidP="005E2463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>
        <w:rPr>
          <w:rStyle w:val="blk"/>
          <w:sz w:val="26"/>
          <w:szCs w:val="26"/>
        </w:rPr>
        <w:t xml:space="preserve">«7) </w:t>
      </w:r>
      <w:r w:rsidRPr="005E2463">
        <w:rPr>
          <w:rStyle w:val="blk"/>
          <w:sz w:val="26"/>
          <w:szCs w:val="26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</w:t>
      </w:r>
      <w:proofErr w:type="gramEnd"/>
      <w:r w:rsidRPr="005E2463">
        <w:rPr>
          <w:rStyle w:val="blk"/>
          <w:sz w:val="26"/>
          <w:szCs w:val="26"/>
        </w:rPr>
        <w:t xml:space="preserve"> </w:t>
      </w:r>
      <w:proofErr w:type="gramStart"/>
      <w:r w:rsidRPr="005E2463">
        <w:rPr>
          <w:rStyle w:val="blk"/>
          <w:sz w:val="26"/>
          <w:szCs w:val="26"/>
        </w:rPr>
        <w:t>получена</w:t>
      </w:r>
      <w:proofErr w:type="gramEnd"/>
      <w:r w:rsidRPr="005E2463">
        <w:rPr>
          <w:rStyle w:val="blk"/>
          <w:sz w:val="26"/>
          <w:szCs w:val="26"/>
        </w:rPr>
        <w:t xml:space="preserve">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r>
        <w:rPr>
          <w:rStyle w:val="blk"/>
          <w:sz w:val="26"/>
          <w:szCs w:val="26"/>
        </w:rPr>
        <w:t>».</w:t>
      </w:r>
    </w:p>
    <w:p w:rsidR="005E2463" w:rsidRPr="005E2463" w:rsidRDefault="005E2463" w:rsidP="005E2463"/>
    <w:p w:rsidR="005E2463" w:rsidRPr="005E2463" w:rsidRDefault="005E2463" w:rsidP="005E246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2463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 </w:t>
      </w:r>
      <w:r w:rsidRPr="005E2463">
        <w:rPr>
          <w:rFonts w:ascii="Times New Roman" w:hAnsi="Times New Roman" w:cs="Times New Roman"/>
          <w:sz w:val="26"/>
          <w:szCs w:val="26"/>
        </w:rPr>
        <w:t>библиотеках населенных пунктов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с.Ежи</w:t>
      </w:r>
      <w:r w:rsidRPr="005E2463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proofErr w:type="spellStart"/>
      <w:r w:rsidRPr="005E2463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5E2463">
        <w:rPr>
          <w:rFonts w:ascii="Times New Roman" w:hAnsi="Times New Roman" w:cs="Times New Roman"/>
          <w:sz w:val="26"/>
          <w:szCs w:val="26"/>
        </w:rPr>
        <w:t xml:space="preserve"> сельское поселение в сети "Интернет":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5E2463">
          <w:rPr>
            <w:rStyle w:val="a6"/>
            <w:rFonts w:ascii="Times New Roman" w:eastAsia="Calibri" w:hAnsi="Times New Roman"/>
            <w:color w:val="auto"/>
            <w:sz w:val="26"/>
            <w:szCs w:val="26"/>
            <w:u w:val="none"/>
          </w:rPr>
          <w:t>www.se</w:t>
        </w:r>
        <w:r w:rsidRPr="005E2463">
          <w:rPr>
            <w:rStyle w:val="a6"/>
            <w:rFonts w:ascii="Times New Roman" w:eastAsia="Calibri" w:hAnsi="Times New Roman"/>
            <w:color w:val="auto"/>
            <w:sz w:val="26"/>
            <w:szCs w:val="26"/>
            <w:u w:val="none"/>
            <w:lang w:val="en-US"/>
          </w:rPr>
          <w:t>rgsp</w:t>
        </w:r>
        <w:r w:rsidRPr="005E2463">
          <w:rPr>
            <w:rStyle w:val="a6"/>
            <w:rFonts w:ascii="Times New Roman" w:eastAsia="Calibri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5E2463">
          <w:rPr>
            <w:rStyle w:val="a6"/>
            <w:rFonts w:ascii="Times New Roman" w:eastAsia="Calibri" w:hAnsi="Times New Roman"/>
            <w:color w:val="auto"/>
            <w:sz w:val="26"/>
            <w:szCs w:val="26"/>
            <w:u w:val="none"/>
          </w:rPr>
          <w:t>ru</w:t>
        </w:r>
        <w:proofErr w:type="spellEnd"/>
      </w:hyperlink>
      <w:r w:rsidRPr="005E2463">
        <w:rPr>
          <w:rFonts w:ascii="Times New Roman" w:hAnsi="Times New Roman" w:cs="Times New Roman"/>
          <w:sz w:val="26"/>
          <w:szCs w:val="26"/>
        </w:rPr>
        <w:t>.</w:t>
      </w:r>
    </w:p>
    <w:p w:rsidR="005E2463" w:rsidRPr="005E2463" w:rsidRDefault="005E2463" w:rsidP="005E246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2463">
        <w:rPr>
          <w:rFonts w:ascii="Times New Roman" w:hAnsi="Times New Roman" w:cs="Times New Roman"/>
          <w:sz w:val="26"/>
          <w:szCs w:val="26"/>
        </w:rPr>
        <w:t xml:space="preserve"> Настоящее </w:t>
      </w:r>
      <w:r>
        <w:rPr>
          <w:rFonts w:ascii="Times New Roman" w:hAnsi="Times New Roman" w:cs="Times New Roman"/>
          <w:sz w:val="26"/>
          <w:szCs w:val="26"/>
        </w:rPr>
        <w:t>постановление вступает в силу со дня</w:t>
      </w:r>
      <w:r w:rsidRPr="005E2463">
        <w:rPr>
          <w:rFonts w:ascii="Times New Roman" w:hAnsi="Times New Roman" w:cs="Times New Roman"/>
          <w:sz w:val="26"/>
          <w:szCs w:val="26"/>
        </w:rPr>
        <w:t xml:space="preserve"> его официального обнародования.</w:t>
      </w:r>
    </w:p>
    <w:p w:rsidR="005E2463" w:rsidRPr="005E2463" w:rsidRDefault="005E2463" w:rsidP="005E2463"/>
    <w:p w:rsidR="005E2463" w:rsidRPr="005E2463" w:rsidRDefault="005E2463" w:rsidP="005E2463"/>
    <w:p w:rsidR="005E2463" w:rsidRPr="005E2463" w:rsidRDefault="005E2463" w:rsidP="005E2463"/>
    <w:p w:rsidR="005E2463" w:rsidRPr="005E2463" w:rsidRDefault="005E2463" w:rsidP="005E2463"/>
    <w:p w:rsidR="005E2463" w:rsidRPr="005E2463" w:rsidRDefault="005E2463" w:rsidP="005E2463"/>
    <w:p w:rsidR="005E2463" w:rsidRPr="005E2463" w:rsidRDefault="005E2463" w:rsidP="005E2463"/>
    <w:p w:rsidR="005E2463" w:rsidRDefault="005E2463" w:rsidP="005E2463"/>
    <w:p w:rsidR="005E2463" w:rsidRDefault="005E2463" w:rsidP="005E2463"/>
    <w:p w:rsidR="0078200D" w:rsidRPr="005E2463" w:rsidRDefault="005E2463" w:rsidP="005E2463">
      <w:pPr>
        <w:rPr>
          <w:sz w:val="26"/>
          <w:szCs w:val="26"/>
        </w:rPr>
      </w:pPr>
      <w:r w:rsidRPr="005E2463">
        <w:rPr>
          <w:sz w:val="26"/>
          <w:szCs w:val="26"/>
        </w:rPr>
        <w:t xml:space="preserve">Глава </w:t>
      </w:r>
      <w:proofErr w:type="spellStart"/>
      <w:r w:rsidRPr="005E2463">
        <w:rPr>
          <w:sz w:val="26"/>
          <w:szCs w:val="26"/>
        </w:rPr>
        <w:t>Сергеевского</w:t>
      </w:r>
      <w:proofErr w:type="spellEnd"/>
      <w:r w:rsidRPr="005E2463">
        <w:rPr>
          <w:sz w:val="26"/>
          <w:szCs w:val="26"/>
        </w:rPr>
        <w:t xml:space="preserve"> </w:t>
      </w:r>
    </w:p>
    <w:p w:rsidR="005E2463" w:rsidRPr="005E2463" w:rsidRDefault="005E2463" w:rsidP="005E2463">
      <w:pPr>
        <w:rPr>
          <w:sz w:val="26"/>
          <w:szCs w:val="26"/>
        </w:rPr>
      </w:pPr>
      <w:r w:rsidRPr="005E2463">
        <w:rPr>
          <w:sz w:val="26"/>
          <w:szCs w:val="26"/>
        </w:rPr>
        <w:t>Сельского поселения                                                                    О.А.Барсуков</w:t>
      </w:r>
    </w:p>
    <w:sectPr w:rsidR="005E2463" w:rsidRPr="005E2463" w:rsidSect="0030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C54"/>
    <w:multiLevelType w:val="hybridMultilevel"/>
    <w:tmpl w:val="1E80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1BBD"/>
    <w:multiLevelType w:val="hybridMultilevel"/>
    <w:tmpl w:val="D05C1596"/>
    <w:lvl w:ilvl="0" w:tplc="52CE3E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8D4CD8"/>
    <w:multiLevelType w:val="hybridMultilevel"/>
    <w:tmpl w:val="E228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22805"/>
    <w:rsid w:val="00101CBF"/>
    <w:rsid w:val="002333AB"/>
    <w:rsid w:val="002471BD"/>
    <w:rsid w:val="00300586"/>
    <w:rsid w:val="003E7746"/>
    <w:rsid w:val="00493C0D"/>
    <w:rsid w:val="004D5976"/>
    <w:rsid w:val="005E2463"/>
    <w:rsid w:val="006129D3"/>
    <w:rsid w:val="0065645E"/>
    <w:rsid w:val="006C3C12"/>
    <w:rsid w:val="0078200D"/>
    <w:rsid w:val="00813523"/>
    <w:rsid w:val="00822805"/>
    <w:rsid w:val="00994AF5"/>
    <w:rsid w:val="009E3A90"/>
    <w:rsid w:val="00AC4611"/>
    <w:rsid w:val="00AD600F"/>
    <w:rsid w:val="00D259F1"/>
    <w:rsid w:val="00D75DBB"/>
    <w:rsid w:val="00DC76DC"/>
    <w:rsid w:val="00E23A61"/>
    <w:rsid w:val="00F11AE3"/>
    <w:rsid w:val="00FA5908"/>
    <w:rsid w:val="00FA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805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22805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D600F"/>
    <w:pPr>
      <w:ind w:left="720"/>
      <w:contextualSpacing/>
    </w:pPr>
  </w:style>
  <w:style w:type="character" w:customStyle="1" w:styleId="blk">
    <w:name w:val="blk"/>
    <w:basedOn w:val="a0"/>
    <w:rsid w:val="00813523"/>
  </w:style>
  <w:style w:type="character" w:styleId="a6">
    <w:name w:val="Hyperlink"/>
    <w:basedOn w:val="a0"/>
    <w:unhideWhenUsed/>
    <w:rsid w:val="00813523"/>
    <w:rPr>
      <w:color w:val="0000FF"/>
      <w:u w:val="single"/>
    </w:rPr>
  </w:style>
  <w:style w:type="paragraph" w:customStyle="1" w:styleId="ConsPlusNormal">
    <w:name w:val="ConsPlusNormal"/>
    <w:rsid w:val="005E2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9590/b836bbb2b2795f5b6bc7ca430945ed7efc4fec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9590/b836bbb2b2795f5b6bc7ca430945ed7efc4fec82/" TargetMode="External"/><Relationship Id="rId5" Type="http://schemas.openxmlformats.org/officeDocument/2006/relationships/hyperlink" Target="http://www.consultant.ru/document/cons_doc_LAW_21312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16</cp:revision>
  <cp:lastPrinted>2020-07-30T07:52:00Z</cp:lastPrinted>
  <dcterms:created xsi:type="dcterms:W3CDTF">2020-04-07T02:55:00Z</dcterms:created>
  <dcterms:modified xsi:type="dcterms:W3CDTF">2020-07-30T07:53:00Z</dcterms:modified>
</cp:coreProperties>
</file>